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540" w:rsidRPr="006C6540" w:rsidRDefault="006C6540" w:rsidP="006C654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bookmarkStart w:id="0" w:name="_GoBack"/>
      <w:bookmarkEnd w:id="0"/>
      <w:r w:rsidRPr="006C6540">
        <w:rPr>
          <w:rFonts w:ascii="Calibri" w:hAnsi="Calibri" w:cs="Calibri"/>
          <w:b/>
          <w:bCs/>
          <w:kern w:val="24"/>
          <w:sz w:val="64"/>
          <w:szCs w:val="64"/>
          <w:lang w:val="en-GB"/>
        </w:rPr>
        <w:t>Serotonin &amp; Anti-serotonin drugs</w:t>
      </w:r>
      <w:r w:rsidRPr="006C6540">
        <w:rPr>
          <w:rFonts w:ascii="Calibri" w:hAnsi="Calibri" w:cs="Calibri"/>
          <w:kern w:val="24"/>
          <w:sz w:val="64"/>
          <w:szCs w:val="64"/>
        </w:rPr>
        <w:br/>
      </w:r>
    </w:p>
    <w:p w:rsidR="006C6540" w:rsidRPr="006C6540" w:rsidRDefault="006C6540" w:rsidP="006C654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i/>
          <w:iCs/>
          <w:kern w:val="24"/>
          <w:sz w:val="64"/>
          <w:szCs w:val="64"/>
          <w:lang w:val="en-GB"/>
        </w:rPr>
      </w:pPr>
      <w:r w:rsidRPr="006C6540">
        <w:rPr>
          <w:rFonts w:ascii="Calibri" w:hAnsi="Calibri" w:cs="Calibri"/>
          <w:b/>
          <w:bCs/>
          <w:i/>
          <w:iCs/>
          <w:kern w:val="24"/>
          <w:sz w:val="64"/>
          <w:szCs w:val="64"/>
          <w:lang w:val="en-GB"/>
        </w:rPr>
        <w:t xml:space="preserve">At the end </w:t>
      </w:r>
      <w:r w:rsidRPr="006C6540">
        <w:rPr>
          <w:rFonts w:ascii="Calibri" w:hAnsi="Calibri" w:cs="Calibri"/>
          <w:b/>
          <w:bCs/>
          <w:i/>
          <w:iCs/>
          <w:kern w:val="24"/>
          <w:sz w:val="64"/>
          <w:szCs w:val="64"/>
        </w:rPr>
        <w:t>of this session</w:t>
      </w:r>
      <w:r w:rsidRPr="006C6540">
        <w:rPr>
          <w:rFonts w:ascii="Calibri" w:hAnsi="Calibri" w:cs="Calibri"/>
          <w:b/>
          <w:bCs/>
          <w:i/>
          <w:iCs/>
          <w:kern w:val="24"/>
          <w:sz w:val="64"/>
          <w:szCs w:val="64"/>
          <w:lang w:val="en-GB"/>
        </w:rPr>
        <w:t xml:space="preserve"> students should be able to:</w:t>
      </w:r>
    </w:p>
    <w:p w:rsidR="006C6540" w:rsidRPr="006C6540" w:rsidRDefault="006C6540" w:rsidP="006C6540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6C6540" w:rsidRPr="006C6540" w:rsidRDefault="006C6540" w:rsidP="006C654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6C6540">
        <w:rPr>
          <w:rFonts w:ascii="Calibri" w:hAnsi="Calibri" w:cs="Calibri"/>
          <w:kern w:val="24"/>
          <w:sz w:val="64"/>
          <w:szCs w:val="64"/>
          <w:lang w:val="en-GB"/>
        </w:rPr>
        <w:t>Describe serotonin (5HT) receptors  including serotonin &amp; antiserotonin drugs</w:t>
      </w:r>
    </w:p>
    <w:p w:rsidR="006C6540" w:rsidRPr="006C6540" w:rsidRDefault="006C6540" w:rsidP="006C654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6C6540">
        <w:rPr>
          <w:rFonts w:ascii="Calibri" w:hAnsi="Calibri" w:cs="Calibri"/>
          <w:kern w:val="24"/>
          <w:sz w:val="64"/>
          <w:szCs w:val="64"/>
          <w:lang w:val="en-GB"/>
        </w:rPr>
        <w:t>Explain important clinical applications of serotonin related drugs.</w:t>
      </w:r>
    </w:p>
    <w:p w:rsidR="006C6540" w:rsidRPr="006C6540" w:rsidRDefault="006C6540" w:rsidP="006C654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6C6540">
        <w:rPr>
          <w:rFonts w:ascii="Calibri" w:hAnsi="Calibri" w:cs="Calibri"/>
          <w:kern w:val="24"/>
          <w:sz w:val="64"/>
          <w:szCs w:val="64"/>
          <w:lang w:val="en-GB"/>
        </w:rPr>
        <w:t>Explain the drugs used  in  the treatment &amp; prophylaxis of migraine</w:t>
      </w:r>
    </w:p>
    <w:p w:rsidR="006C6540" w:rsidRPr="006C6540" w:rsidRDefault="006C6540" w:rsidP="006C6540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6C6540" w:rsidRPr="006C6540" w:rsidRDefault="006C6540" w:rsidP="006C6540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6C6540" w:rsidRPr="006C6540" w:rsidRDefault="006C6540" w:rsidP="006C654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6C6540">
        <w:rPr>
          <w:rFonts w:ascii="Calibri" w:hAnsi="Calibri" w:cs="Calibri"/>
          <w:kern w:val="24"/>
          <w:sz w:val="64"/>
          <w:szCs w:val="64"/>
        </w:rPr>
        <w:t>Synthesis &amp; metabolism</w:t>
      </w:r>
    </w:p>
    <w:p w:rsidR="006C6540" w:rsidRPr="006C6540" w:rsidRDefault="006C6540" w:rsidP="006C6540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6C6540" w:rsidRPr="006C6540" w:rsidRDefault="006C6540" w:rsidP="006C6540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6C6540" w:rsidRPr="006C6540" w:rsidRDefault="006C6540" w:rsidP="006C6540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6C6540" w:rsidRPr="006C6540" w:rsidRDefault="006C6540" w:rsidP="006C6540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6C6540" w:rsidRPr="006C6540" w:rsidRDefault="006C6540" w:rsidP="006C6540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6C6540" w:rsidRPr="006C6540" w:rsidRDefault="006C6540" w:rsidP="006C654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6C6540">
        <w:rPr>
          <w:rFonts w:ascii="Calibri" w:hAnsi="Calibri" w:cs="Calibri"/>
          <w:kern w:val="24"/>
          <w:sz w:val="64"/>
          <w:szCs w:val="64"/>
        </w:rPr>
        <w:t>cyproheptadine</w:t>
      </w:r>
    </w:p>
    <w:p w:rsidR="006C6540" w:rsidRPr="006C6540" w:rsidRDefault="006C6540" w:rsidP="006C6540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6C6540" w:rsidRPr="006C6540" w:rsidRDefault="006C6540" w:rsidP="006C6540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6C6540" w:rsidRPr="006C6540" w:rsidRDefault="006C6540" w:rsidP="006C6540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6C6540" w:rsidRPr="006C6540" w:rsidRDefault="006C6540" w:rsidP="006C6540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6C6540" w:rsidRPr="006C6540" w:rsidRDefault="006C6540" w:rsidP="006C6540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6C6540" w:rsidRPr="006C6540" w:rsidRDefault="006C6540" w:rsidP="006C6540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6C6540" w:rsidRPr="006C6540" w:rsidRDefault="006C6540" w:rsidP="006C6540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6C6540" w:rsidRPr="006C6540" w:rsidRDefault="006C6540" w:rsidP="006C6540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6C6540" w:rsidRPr="006C6540" w:rsidRDefault="006C6540" w:rsidP="006C6540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6C6540" w:rsidRPr="006C6540" w:rsidRDefault="006C6540" w:rsidP="006C6540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6C6540" w:rsidRPr="006C6540" w:rsidRDefault="006C6540" w:rsidP="006C6540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332"/>
          <w:szCs w:val="332"/>
        </w:rPr>
      </w:pPr>
      <w:r w:rsidRPr="006C6540">
        <w:rPr>
          <w:rFonts w:ascii="Calibri" w:hAnsi="Calibri" w:cs="Calibri"/>
          <w:kern w:val="24"/>
          <w:sz w:val="332"/>
          <w:szCs w:val="332"/>
        </w:rPr>
        <w:t>summary</w:t>
      </w:r>
    </w:p>
    <w:p w:rsidR="006C6540" w:rsidRPr="006C6540" w:rsidRDefault="006C6540" w:rsidP="006C6540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6C6540" w:rsidRPr="006C6540" w:rsidRDefault="006C6540" w:rsidP="006C654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6C6540">
        <w:rPr>
          <w:rFonts w:ascii="Calibri" w:hAnsi="Calibri" w:cs="Calibri"/>
          <w:kern w:val="24"/>
          <w:sz w:val="64"/>
          <w:szCs w:val="64"/>
        </w:rPr>
        <w:t>Serotonergic receptors &amp; related drugs with uses</w:t>
      </w:r>
    </w:p>
    <w:p w:rsidR="006C6540" w:rsidRPr="006C6540" w:rsidRDefault="006C6540" w:rsidP="006C6540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72"/>
          <w:szCs w:val="72"/>
        </w:rPr>
      </w:pPr>
      <w:r w:rsidRPr="006C6540">
        <w:rPr>
          <w:rFonts w:ascii="Calibri" w:hAnsi="Calibri" w:cs="Calibri"/>
          <w:kern w:val="24"/>
          <w:sz w:val="72"/>
          <w:szCs w:val="72"/>
        </w:rPr>
        <w:lastRenderedPageBreak/>
        <w:t>Drugs for treatment &amp; prophylaxis of migraine</w:t>
      </w:r>
    </w:p>
    <w:p w:rsidR="006C6540" w:rsidRPr="006C6540" w:rsidRDefault="006C6540" w:rsidP="006C6540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6C6540" w:rsidRPr="006C6540" w:rsidRDefault="006C6540" w:rsidP="006C6540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6C6540" w:rsidRPr="006C6540" w:rsidRDefault="006C6540" w:rsidP="006C6540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6C6540">
        <w:rPr>
          <w:rFonts w:ascii="Calibri" w:hAnsi="Calibri" w:cs="Calibri"/>
          <w:kern w:val="24"/>
          <w:sz w:val="64"/>
          <w:szCs w:val="64"/>
        </w:rPr>
        <w:t>References</w:t>
      </w:r>
    </w:p>
    <w:p w:rsidR="006C6540" w:rsidRPr="006C6540" w:rsidRDefault="006C6540" w:rsidP="006C654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6C6540">
        <w:rPr>
          <w:rFonts w:ascii="Calibri" w:hAnsi="Calibri" w:cs="Calibri"/>
          <w:kern w:val="24"/>
          <w:sz w:val="64"/>
          <w:szCs w:val="64"/>
        </w:rPr>
        <w:t>Goodman &amp; gillman 12</w:t>
      </w:r>
      <w:r w:rsidRPr="006C6540">
        <w:rPr>
          <w:rFonts w:ascii="Calibri" w:hAnsi="Calibri" w:cs="Calibri"/>
          <w:kern w:val="24"/>
          <w:sz w:val="64"/>
          <w:szCs w:val="64"/>
          <w:vertAlign w:val="superscript"/>
        </w:rPr>
        <w:t>th</w:t>
      </w:r>
      <w:r w:rsidRPr="006C6540">
        <w:rPr>
          <w:rFonts w:ascii="Calibri" w:hAnsi="Calibri" w:cs="Calibri"/>
          <w:kern w:val="24"/>
          <w:sz w:val="64"/>
          <w:szCs w:val="64"/>
        </w:rPr>
        <w:t xml:space="preserve"> ed- pharmacology</w:t>
      </w:r>
    </w:p>
    <w:p w:rsidR="006C6540" w:rsidRPr="006C6540" w:rsidRDefault="006C6540" w:rsidP="006C654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6C6540">
        <w:rPr>
          <w:rFonts w:ascii="Calibri" w:hAnsi="Calibri" w:cs="Calibri"/>
          <w:kern w:val="24"/>
          <w:sz w:val="64"/>
          <w:szCs w:val="64"/>
        </w:rPr>
        <w:t>Katzung 12</w:t>
      </w:r>
      <w:r w:rsidRPr="006C6540">
        <w:rPr>
          <w:rFonts w:ascii="Calibri" w:hAnsi="Calibri" w:cs="Calibri"/>
          <w:kern w:val="24"/>
          <w:sz w:val="64"/>
          <w:szCs w:val="64"/>
          <w:vertAlign w:val="superscript"/>
        </w:rPr>
        <w:t>th</w:t>
      </w:r>
      <w:r w:rsidRPr="006C6540">
        <w:rPr>
          <w:rFonts w:ascii="Calibri" w:hAnsi="Calibri" w:cs="Calibri"/>
          <w:kern w:val="24"/>
          <w:sz w:val="64"/>
          <w:szCs w:val="64"/>
        </w:rPr>
        <w:t xml:space="preserve"> – Basic &amp; clinical pharmacology</w:t>
      </w:r>
    </w:p>
    <w:p w:rsidR="006C6540" w:rsidRPr="006C6540" w:rsidRDefault="006C6540" w:rsidP="006C654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6C6540">
        <w:rPr>
          <w:rFonts w:ascii="Calibri" w:hAnsi="Calibri" w:cs="Calibri"/>
          <w:kern w:val="24"/>
          <w:sz w:val="64"/>
          <w:szCs w:val="64"/>
        </w:rPr>
        <w:t>Lippincotts illustrated review</w:t>
      </w:r>
    </w:p>
    <w:p w:rsidR="006C6540" w:rsidRPr="006C6540" w:rsidRDefault="006C6540" w:rsidP="006C6540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AA10DC" w:rsidRPr="006C6540" w:rsidRDefault="00AA10DC">
      <w:pPr>
        <w:rPr>
          <w:rFonts w:hint="cs"/>
        </w:rPr>
      </w:pPr>
    </w:p>
    <w:sectPr w:rsidR="00AA10DC" w:rsidRPr="006C6540" w:rsidSect="00DE7FD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FD4226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32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40"/>
    <w:rsid w:val="006C6540"/>
    <w:rsid w:val="00AA10DC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177303-EFCF-40EE-B233-394410E8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2015-03-30T10:51:00Z</dcterms:created>
  <dcterms:modified xsi:type="dcterms:W3CDTF">2015-03-30T10:51:00Z</dcterms:modified>
</cp:coreProperties>
</file>